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9A5C6F" w:rsidRDefault="000C71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3475990</wp:posOffset>
                </wp:positionH>
                <wp:positionV relativeFrom="paragraph">
                  <wp:posOffset>-266700</wp:posOffset>
                </wp:positionV>
                <wp:extent cx="33051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9E" w:rsidRDefault="00C93D5C" w:rsidP="00A62F9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8B7EE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2F9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pt;margin-top:-21pt;width:260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">
                <v:textbox>
                  <w:txbxContent>
                    <w:p w:rsidR="00A62F9E" w:rsidRDefault="00C93D5C" w:rsidP="00A62F9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8B7EE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2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62F9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>ZE WSKAZANIEM WYLICZENIA POWIĄZANEGO Z BIZNESPLANEM</w:t>
      </w:r>
    </w:p>
    <w:p w:rsidR="0013435A" w:rsidRPr="0013435A" w:rsidRDefault="0013435A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3435A">
        <w:rPr>
          <w:rFonts w:ascii="Arial Narrow" w:hAnsi="Arial Narrow" w:cs="Calibri"/>
          <w:b/>
          <w:sz w:val="22"/>
          <w:szCs w:val="22"/>
        </w:rPr>
        <w:t>wynagrodzenie brutto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D52625" w:rsidRDefault="00D52625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3D3A5C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B617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</w:t>
            </w:r>
            <w:r w:rsidR="00D106B7">
              <w:rPr>
                <w:rFonts w:ascii="Arial Narrow" w:hAnsi="Arial Narrow"/>
                <w:b/>
                <w:sz w:val="22"/>
                <w:szCs w:val="22"/>
              </w:rPr>
              <w:t>cji operacji zgodnej z §2 ust. 1 pkt. 2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, przewidziałem/przewidziałam dla co najmniej jednego pracownika zatrudnionego na miejscu pracy stworzonym lub utrzymanym w wyniku realizacji operacji wynagrodzenie brutto wyższe od najniższego krajowego (obowiązującego na dzień złożenia wniosku o przyznanie pomocy) o: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 ≥ 750,00 zł</w:t>
            </w:r>
          </w:p>
          <w:p w:rsidR="00D52625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750,00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 ≥ 500,00 zł</w:t>
            </w:r>
          </w:p>
          <w:p w:rsidR="00D52625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500,00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 ≥ 250,00 zł</w:t>
            </w:r>
          </w:p>
          <w:p w:rsidR="009B53F5" w:rsidRDefault="00D52625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5E44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biznesplanem:</w:t>
            </w:r>
          </w:p>
        </w:tc>
      </w:tr>
      <w:tr w:rsidR="003D3A5C" w:rsidRPr="009A5C6F" w:rsidTr="003D3A5C">
        <w:trPr>
          <w:trHeight w:val="5529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6C" w:rsidRDefault="00EC596C">
      <w:r>
        <w:separator/>
      </w:r>
    </w:p>
  </w:endnote>
  <w:endnote w:type="continuationSeparator" w:id="0">
    <w:p w:rsidR="00EC596C" w:rsidRDefault="00E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6C" w:rsidRDefault="00EC596C">
      <w:r>
        <w:separator/>
      </w:r>
    </w:p>
  </w:footnote>
  <w:footnote w:type="continuationSeparator" w:id="0">
    <w:p w:rsidR="00EC596C" w:rsidRDefault="00EC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13435A"/>
    <w:rsid w:val="001D2B94"/>
    <w:rsid w:val="001D6C37"/>
    <w:rsid w:val="00282DD2"/>
    <w:rsid w:val="002A0323"/>
    <w:rsid w:val="002C0AC0"/>
    <w:rsid w:val="00313DF6"/>
    <w:rsid w:val="0032574D"/>
    <w:rsid w:val="003D3A5C"/>
    <w:rsid w:val="003D6B29"/>
    <w:rsid w:val="00551CE6"/>
    <w:rsid w:val="00555295"/>
    <w:rsid w:val="00625082"/>
    <w:rsid w:val="006370FC"/>
    <w:rsid w:val="00673E0C"/>
    <w:rsid w:val="007059CB"/>
    <w:rsid w:val="007E21A4"/>
    <w:rsid w:val="00805EC7"/>
    <w:rsid w:val="00810EA2"/>
    <w:rsid w:val="0082466B"/>
    <w:rsid w:val="00850464"/>
    <w:rsid w:val="00880505"/>
    <w:rsid w:val="008B7EE2"/>
    <w:rsid w:val="00911B1B"/>
    <w:rsid w:val="00915C3F"/>
    <w:rsid w:val="009A5C6F"/>
    <w:rsid w:val="009B53F5"/>
    <w:rsid w:val="009E3A93"/>
    <w:rsid w:val="00A62F9E"/>
    <w:rsid w:val="00B146DE"/>
    <w:rsid w:val="00B449B4"/>
    <w:rsid w:val="00B617C1"/>
    <w:rsid w:val="00BA1D34"/>
    <w:rsid w:val="00C63416"/>
    <w:rsid w:val="00C93D5C"/>
    <w:rsid w:val="00CD5284"/>
    <w:rsid w:val="00D106B7"/>
    <w:rsid w:val="00D16C39"/>
    <w:rsid w:val="00D52625"/>
    <w:rsid w:val="00D615B2"/>
    <w:rsid w:val="00D63965"/>
    <w:rsid w:val="00DA6916"/>
    <w:rsid w:val="00DD638D"/>
    <w:rsid w:val="00E00432"/>
    <w:rsid w:val="00E26204"/>
    <w:rsid w:val="00E35283"/>
    <w:rsid w:val="00E92313"/>
    <w:rsid w:val="00EC596C"/>
    <w:rsid w:val="00EF3767"/>
    <w:rsid w:val="00EF6457"/>
    <w:rsid w:val="00F03543"/>
    <w:rsid w:val="00F45D59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F227-BA23-4A42-9A81-F1ACCDC6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13</cp:revision>
  <cp:lastPrinted>2016-11-02T13:16:00Z</cp:lastPrinted>
  <dcterms:created xsi:type="dcterms:W3CDTF">2016-11-02T13:16:00Z</dcterms:created>
  <dcterms:modified xsi:type="dcterms:W3CDTF">2016-11-29T12:13:00Z</dcterms:modified>
</cp:coreProperties>
</file>